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B6" w:rsidRPr="00995C13" w:rsidRDefault="007327B6" w:rsidP="00995C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5C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ОТЧЕТ </w:t>
      </w:r>
    </w:p>
    <w:p w:rsidR="007327B6" w:rsidRPr="00995C13" w:rsidRDefault="007327B6" w:rsidP="00995C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5C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 результатах деятельности базовой площадки МОУ Глебовской ОШ ЯМР </w:t>
      </w:r>
    </w:p>
    <w:p w:rsidR="007327B6" w:rsidRPr="00995C13" w:rsidRDefault="007327B6" w:rsidP="00995C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5C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 2019-2020 учебный год</w:t>
      </w:r>
    </w:p>
    <w:p w:rsidR="007327B6" w:rsidRPr="00995C13" w:rsidRDefault="007327B6" w:rsidP="00995C1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27B6" w:rsidRPr="00995C13" w:rsidRDefault="007327B6" w:rsidP="00995C13">
      <w:pPr>
        <w:pStyle w:val="a3"/>
        <w:spacing w:after="200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995C13">
        <w:rPr>
          <w:rFonts w:ascii="Times New Roman" w:hAnsi="Times New Roman" w:cs="Times New Roman"/>
          <w:iCs/>
          <w:sz w:val="28"/>
          <w:szCs w:val="28"/>
        </w:rPr>
        <w:t xml:space="preserve">Тема БП: </w:t>
      </w:r>
      <w:r w:rsidRPr="00995C13">
        <w:rPr>
          <w:rFonts w:ascii="Times New Roman" w:hAnsi="Times New Roman" w:cs="Times New Roman"/>
          <w:b/>
          <w:sz w:val="28"/>
          <w:szCs w:val="28"/>
        </w:rPr>
        <w:t>«Инклюзивное образование для детей с умственной отсталостью в условиях сельской школы»</w:t>
      </w:r>
      <w:r w:rsidR="009F6E5D" w:rsidRPr="00995C13">
        <w:rPr>
          <w:rFonts w:ascii="Times New Roman" w:hAnsi="Times New Roman" w:cs="Times New Roman"/>
          <w:b/>
          <w:sz w:val="28"/>
          <w:szCs w:val="28"/>
        </w:rPr>
        <w:t>.</w:t>
      </w:r>
    </w:p>
    <w:p w:rsidR="00A011E0" w:rsidRPr="00995C13" w:rsidRDefault="007327B6" w:rsidP="00995C13">
      <w:pPr>
        <w:pStyle w:val="a3"/>
        <w:spacing w:after="200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995C13">
        <w:rPr>
          <w:rFonts w:ascii="Times New Roman" w:hAnsi="Times New Roman" w:cs="Times New Roman"/>
          <w:iCs/>
          <w:sz w:val="28"/>
          <w:szCs w:val="28"/>
        </w:rPr>
        <w:t>За 2019-2020 учебный год получили следующие результаты:</w:t>
      </w:r>
    </w:p>
    <w:tbl>
      <w:tblPr>
        <w:tblStyle w:val="a5"/>
        <w:tblW w:w="9493" w:type="dxa"/>
        <w:tblLook w:val="04A0"/>
      </w:tblPr>
      <w:tblGrid>
        <w:gridCol w:w="562"/>
        <w:gridCol w:w="5103"/>
        <w:gridCol w:w="1985"/>
        <w:gridCol w:w="1843"/>
      </w:tblGrid>
      <w:tr w:rsidR="00A011E0" w:rsidRPr="00995C13" w:rsidTr="00A011E0">
        <w:tc>
          <w:tcPr>
            <w:tcW w:w="562" w:type="dxa"/>
          </w:tcPr>
          <w:p w:rsidR="00A011E0" w:rsidRPr="00995C13" w:rsidRDefault="00A011E0" w:rsidP="00995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11E0" w:rsidRPr="00995C13" w:rsidRDefault="00A011E0" w:rsidP="009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13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9F3E8D" w:rsidRPr="00995C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A011E0" w:rsidRPr="00995C13" w:rsidRDefault="00A011E0" w:rsidP="0099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1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A011E0" w:rsidRPr="00995C13" w:rsidRDefault="00A011E0" w:rsidP="0099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1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011E0" w:rsidRPr="00995C13" w:rsidTr="00851CDA">
        <w:trPr>
          <w:trHeight w:val="3067"/>
        </w:trPr>
        <w:tc>
          <w:tcPr>
            <w:tcW w:w="562" w:type="dxa"/>
          </w:tcPr>
          <w:p w:rsidR="00A011E0" w:rsidRPr="00995C13" w:rsidRDefault="00A011E0" w:rsidP="00995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11E0" w:rsidRPr="00995C13" w:rsidRDefault="00A011E0" w:rsidP="00995C13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C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Мастер-класс </w:t>
            </w:r>
            <w:r w:rsidRPr="00995C13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Современные подходы в обучении детей с тяжелой умственной отсталостью»</w:t>
            </w:r>
            <w:r w:rsidRPr="00995C13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секции «</w:t>
            </w:r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Педагогическое сопровождение детей сограниченными возможностями здоровья» в рамках Всероссийской научно-практической конференции «Развитие сельских образовательных организаций</w:t>
            </w:r>
          </w:p>
          <w:p w:rsidR="00A011E0" w:rsidRPr="00995C13" w:rsidRDefault="00A011E0" w:rsidP="00995C13">
            <w:pPr>
              <w:pStyle w:val="a3"/>
              <w:spacing w:after="200"/>
              <w:ind w:lef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условиях реализации Национального проекта«Образование»</w:t>
            </w:r>
          </w:p>
        </w:tc>
        <w:tc>
          <w:tcPr>
            <w:tcW w:w="1985" w:type="dxa"/>
          </w:tcPr>
          <w:p w:rsidR="00A011E0" w:rsidRPr="00995C13" w:rsidRDefault="00A011E0" w:rsidP="00995C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26.03.2020</w:t>
            </w:r>
          </w:p>
        </w:tc>
        <w:tc>
          <w:tcPr>
            <w:tcW w:w="1843" w:type="dxa"/>
          </w:tcPr>
          <w:p w:rsidR="00A011E0" w:rsidRPr="00995C13" w:rsidRDefault="00A011E0" w:rsidP="00995C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МОУ </w:t>
            </w:r>
            <w:proofErr w:type="spellStart"/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Емишевская</w:t>
            </w:r>
            <w:proofErr w:type="spellEnd"/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ОШ ТМР</w:t>
            </w:r>
          </w:p>
        </w:tc>
      </w:tr>
      <w:tr w:rsidR="00A011E0" w:rsidRPr="00995C13" w:rsidTr="00A011E0">
        <w:tc>
          <w:tcPr>
            <w:tcW w:w="562" w:type="dxa"/>
          </w:tcPr>
          <w:p w:rsidR="00A011E0" w:rsidRPr="00995C13" w:rsidRDefault="00A011E0" w:rsidP="0099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011E0" w:rsidRPr="00995C13" w:rsidRDefault="00A011E0" w:rsidP="00995C13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практикоориентированном</w:t>
            </w:r>
            <w:proofErr w:type="spellEnd"/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семинаре «Образовательные приоритеты и механизмы их обеспечения при обучении детей с множественными нарушениями развития»</w:t>
            </w:r>
          </w:p>
        </w:tc>
        <w:tc>
          <w:tcPr>
            <w:tcW w:w="1985" w:type="dxa"/>
          </w:tcPr>
          <w:p w:rsidR="00A011E0" w:rsidRPr="00995C13" w:rsidRDefault="00A011E0" w:rsidP="00995C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5C13">
              <w:rPr>
                <w:rFonts w:ascii="Times New Roman" w:hAnsi="Times New Roman" w:cs="Times New Roman"/>
                <w:color w:val="000000" w:themeColor="text1"/>
              </w:rPr>
              <w:t>19.02.2020</w:t>
            </w:r>
          </w:p>
        </w:tc>
        <w:tc>
          <w:tcPr>
            <w:tcW w:w="1843" w:type="dxa"/>
          </w:tcPr>
          <w:p w:rsidR="00A011E0" w:rsidRPr="00995C13" w:rsidRDefault="00A011E0" w:rsidP="00995C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ЯО «Ярославская школа-интернат №9»</w:t>
            </w:r>
          </w:p>
        </w:tc>
      </w:tr>
      <w:tr w:rsidR="00851CDA" w:rsidRPr="00995C13" w:rsidTr="00A011E0">
        <w:tc>
          <w:tcPr>
            <w:tcW w:w="562" w:type="dxa"/>
          </w:tcPr>
          <w:p w:rsidR="00851CDA" w:rsidRPr="00995C13" w:rsidRDefault="00851CDA" w:rsidP="0099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51CDA" w:rsidRPr="000870BA" w:rsidRDefault="000870BA" w:rsidP="00995C13">
            <w:pPr>
              <w:spacing w:after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круглом</w:t>
            </w:r>
            <w:r w:rsidR="00851CDA" w:rsidRPr="00087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стол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 на базе</w:t>
            </w:r>
            <w:r w:rsidRPr="000870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ГАУ ДПО ЯО ИРО</w:t>
            </w:r>
            <w:r w:rsidR="00851CDA" w:rsidRPr="000870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870BA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0870BA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«Как разработать и реализовать специальную индивидуальную программу развития (СИПР) ребёнка с ОВЗ?»</w:t>
            </w:r>
          </w:p>
        </w:tc>
        <w:tc>
          <w:tcPr>
            <w:tcW w:w="1985" w:type="dxa"/>
          </w:tcPr>
          <w:p w:rsidR="00851CDA" w:rsidRPr="00995C13" w:rsidRDefault="00923345" w:rsidP="00995C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13.12.2020</w:t>
            </w:r>
          </w:p>
        </w:tc>
        <w:tc>
          <w:tcPr>
            <w:tcW w:w="1843" w:type="dxa"/>
          </w:tcPr>
          <w:p w:rsidR="00851CDA" w:rsidRPr="00995C13" w:rsidRDefault="00851CDA" w:rsidP="00995C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CDA" w:rsidRPr="00995C13" w:rsidTr="00A011E0">
        <w:tc>
          <w:tcPr>
            <w:tcW w:w="562" w:type="dxa"/>
          </w:tcPr>
          <w:p w:rsidR="00851CDA" w:rsidRPr="00995C13" w:rsidRDefault="00851CDA" w:rsidP="0099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51CDA" w:rsidRPr="00995C13" w:rsidRDefault="00140409" w:rsidP="00995C13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Участие в проведении тренинга для педагогов и воспитателей «Снятие </w:t>
            </w:r>
            <w:proofErr w:type="spellStart"/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психо-эмоционального</w:t>
            </w:r>
            <w:proofErr w:type="spellEnd"/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напряжения и развития стрессоустойчивости у педагогов.»</w:t>
            </w:r>
          </w:p>
        </w:tc>
        <w:tc>
          <w:tcPr>
            <w:tcW w:w="1985" w:type="dxa"/>
          </w:tcPr>
          <w:p w:rsidR="00851CDA" w:rsidRPr="00995C13" w:rsidRDefault="00140409" w:rsidP="00995C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5C13">
              <w:rPr>
                <w:rFonts w:ascii="Times New Roman" w:hAnsi="Times New Roman" w:cs="Times New Roman"/>
                <w:color w:val="000000" w:themeColor="text1"/>
              </w:rPr>
              <w:t>18.02.2020</w:t>
            </w:r>
          </w:p>
        </w:tc>
        <w:tc>
          <w:tcPr>
            <w:tcW w:w="1843" w:type="dxa"/>
          </w:tcPr>
          <w:p w:rsidR="00851CDA" w:rsidRPr="00995C13" w:rsidRDefault="000C21C2" w:rsidP="00995C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МДОУ № 27 «Светлячок» ЯМР</w:t>
            </w:r>
          </w:p>
        </w:tc>
      </w:tr>
      <w:tr w:rsidR="009F6E5D" w:rsidRPr="00995C13" w:rsidTr="00A011E0">
        <w:tc>
          <w:tcPr>
            <w:tcW w:w="562" w:type="dxa"/>
          </w:tcPr>
          <w:p w:rsidR="009F6E5D" w:rsidRPr="00995C13" w:rsidRDefault="009F6E5D" w:rsidP="0099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F6E5D" w:rsidRPr="00995C13" w:rsidRDefault="009F6E5D" w:rsidP="00995C13">
            <w:pPr>
              <w:spacing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5C13">
              <w:rPr>
                <w:rFonts w:ascii="Times New Roman" w:hAnsi="Times New Roman" w:cs="Times New Roman"/>
                <w:sz w:val="24"/>
                <w:szCs w:val="24"/>
              </w:rPr>
              <w:t>Круглый стол «Результаты обучения детей с ОВЗ по итогам начальных классов» для педагогов МОУ Глебовская ОШ ЯМР (дистанционно)</w:t>
            </w:r>
          </w:p>
        </w:tc>
        <w:tc>
          <w:tcPr>
            <w:tcW w:w="1985" w:type="dxa"/>
          </w:tcPr>
          <w:p w:rsidR="009F6E5D" w:rsidRPr="00995C13" w:rsidRDefault="009F6E5D" w:rsidP="00995C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F6E5D" w:rsidRPr="00995C13" w:rsidRDefault="009F6E5D" w:rsidP="00995C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Глебовская ОШ ЯМР</w:t>
            </w:r>
          </w:p>
        </w:tc>
      </w:tr>
      <w:tr w:rsidR="009F6E5D" w:rsidRPr="00995C13" w:rsidTr="00A011E0">
        <w:tc>
          <w:tcPr>
            <w:tcW w:w="562" w:type="dxa"/>
          </w:tcPr>
          <w:p w:rsidR="009F6E5D" w:rsidRPr="00995C13" w:rsidRDefault="009F6E5D" w:rsidP="0099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F6E5D" w:rsidRPr="00995C13" w:rsidRDefault="009F6E5D" w:rsidP="00995C1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5C13">
              <w:rPr>
                <w:rFonts w:ascii="Times New Roman" w:hAnsi="Times New Roman" w:cs="Times New Roman"/>
                <w:sz w:val="24"/>
                <w:szCs w:val="24"/>
              </w:rPr>
              <w:t>Заседания Совета базовой площадки</w:t>
            </w:r>
          </w:p>
        </w:tc>
        <w:tc>
          <w:tcPr>
            <w:tcW w:w="1985" w:type="dxa"/>
          </w:tcPr>
          <w:p w:rsidR="009F6E5D" w:rsidRPr="00995C13" w:rsidRDefault="009F6E5D" w:rsidP="00995C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F6E5D" w:rsidRPr="00995C13" w:rsidRDefault="009F6E5D" w:rsidP="00995C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5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Глебовская ОШ ЯМР</w:t>
            </w:r>
          </w:p>
        </w:tc>
      </w:tr>
    </w:tbl>
    <w:p w:rsidR="0042615B" w:rsidRPr="00995C13" w:rsidRDefault="0042615B" w:rsidP="00995C13">
      <w:pPr>
        <w:rPr>
          <w:rFonts w:ascii="Times New Roman" w:hAnsi="Times New Roman" w:cs="Times New Roman"/>
        </w:rPr>
      </w:pPr>
    </w:p>
    <w:p w:rsidR="009972C5" w:rsidRPr="00995C13" w:rsidRDefault="009972C5" w:rsidP="00995C13">
      <w:pPr>
        <w:rPr>
          <w:rFonts w:ascii="Times New Roman" w:hAnsi="Times New Roman" w:cs="Times New Roman"/>
          <w:sz w:val="24"/>
          <w:szCs w:val="24"/>
        </w:rPr>
      </w:pPr>
      <w:r w:rsidRPr="00995C13">
        <w:rPr>
          <w:rFonts w:ascii="Times New Roman" w:hAnsi="Times New Roman" w:cs="Times New Roman"/>
          <w:sz w:val="24"/>
          <w:szCs w:val="24"/>
        </w:rPr>
        <w:t>Методические материалы</w:t>
      </w:r>
      <w:r w:rsidR="00476149" w:rsidRPr="00995C13">
        <w:rPr>
          <w:rFonts w:ascii="Times New Roman" w:hAnsi="Times New Roman" w:cs="Times New Roman"/>
          <w:sz w:val="24"/>
          <w:szCs w:val="24"/>
        </w:rPr>
        <w:t>:</w:t>
      </w:r>
    </w:p>
    <w:p w:rsidR="009972C5" w:rsidRDefault="009972C5" w:rsidP="00995C1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5C13">
        <w:rPr>
          <w:rFonts w:ascii="Times New Roman" w:hAnsi="Times New Roman" w:cs="Times New Roman"/>
          <w:sz w:val="24"/>
          <w:szCs w:val="24"/>
        </w:rPr>
        <w:t>Конспект мастер-класса С</w:t>
      </w:r>
      <w:r w:rsidRPr="00995C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овременные подходы в обучении детей с тяжелой умственной отсталостью</w:t>
      </w:r>
    </w:p>
    <w:p w:rsidR="00600670" w:rsidRPr="000870BA" w:rsidRDefault="00600670" w:rsidP="00995C1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0670" w:rsidRPr="000870BA" w:rsidRDefault="00600670" w:rsidP="00995C1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70BA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квалификации</w:t>
      </w:r>
      <w:r w:rsidR="000870BA" w:rsidRPr="000870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базе ГАУ ДПО ЯО ИРО</w:t>
      </w:r>
      <w:r w:rsidRPr="000870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600670" w:rsidRDefault="00600670" w:rsidP="00995C1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«Особенности обучения детей с ОВЗ в условиях инклюзии» 16 ч. – 1 педагог</w:t>
      </w:r>
    </w:p>
    <w:p w:rsidR="00600670" w:rsidRDefault="00600670" w:rsidP="00995C1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«Использование средств альтернативной и дополнительной коммуникации при обучении детей с тяжелыми нарушениями речи», 40 ч. – 1 педагог</w:t>
      </w:r>
    </w:p>
    <w:p w:rsidR="00995C13" w:rsidRPr="00995C13" w:rsidRDefault="00995C13" w:rsidP="00995C13">
      <w:pPr>
        <w:rPr>
          <w:rFonts w:ascii="Times New Roman" w:hAnsi="Times New Roman" w:cs="Times New Roman"/>
          <w:sz w:val="24"/>
          <w:szCs w:val="24"/>
        </w:rPr>
      </w:pPr>
    </w:p>
    <w:sectPr w:rsidR="00995C13" w:rsidRPr="00995C13" w:rsidSect="0080134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7327B6"/>
    <w:rsid w:val="00011309"/>
    <w:rsid w:val="000870BA"/>
    <w:rsid w:val="000C21C2"/>
    <w:rsid w:val="00140409"/>
    <w:rsid w:val="0042615B"/>
    <w:rsid w:val="00476149"/>
    <w:rsid w:val="00600670"/>
    <w:rsid w:val="00686A45"/>
    <w:rsid w:val="007327B6"/>
    <w:rsid w:val="00801343"/>
    <w:rsid w:val="00851CDA"/>
    <w:rsid w:val="00923345"/>
    <w:rsid w:val="00995C13"/>
    <w:rsid w:val="009972C5"/>
    <w:rsid w:val="009F3E8D"/>
    <w:rsid w:val="009F6E5D"/>
    <w:rsid w:val="00A01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B6"/>
    <w:pPr>
      <w:spacing w:after="8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011E0"/>
    <w:pPr>
      <w:keepNext/>
      <w:tabs>
        <w:tab w:val="num" w:pos="432"/>
      </w:tabs>
      <w:spacing w:before="880" w:after="0" w:line="278" w:lineRule="auto"/>
      <w:ind w:left="1360" w:right="175"/>
      <w:jc w:val="right"/>
      <w:outlineLvl w:val="0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7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011E0"/>
    <w:rPr>
      <w:rFonts w:ascii="Times New Roman" w:eastAsia="Times New Roman" w:hAnsi="Times New Roman" w:cs="Times New Roman"/>
      <w:b/>
      <w:sz w:val="20"/>
      <w:lang w:eastAsia="ar-SA"/>
    </w:rPr>
  </w:style>
  <w:style w:type="character" w:styleId="a4">
    <w:name w:val="Strong"/>
    <w:basedOn w:val="a0"/>
    <w:uiPriority w:val="22"/>
    <w:qFormat/>
    <w:rsid w:val="00A011E0"/>
    <w:rPr>
      <w:b/>
      <w:bCs/>
    </w:rPr>
  </w:style>
  <w:style w:type="table" w:styleId="a5">
    <w:name w:val="Table Grid"/>
    <w:basedOn w:val="a1"/>
    <w:uiPriority w:val="39"/>
    <w:rsid w:val="00A01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01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Смирнова</dc:creator>
  <cp:keywords/>
  <dc:description/>
  <cp:lastModifiedBy>User</cp:lastModifiedBy>
  <cp:revision>9</cp:revision>
  <dcterms:created xsi:type="dcterms:W3CDTF">2020-06-01T09:45:00Z</dcterms:created>
  <dcterms:modified xsi:type="dcterms:W3CDTF">2020-08-10T09:44:00Z</dcterms:modified>
</cp:coreProperties>
</file>